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3B2" w:rsidRPr="00CB71B1" w:rsidRDefault="00FC73B2" w:rsidP="00CB71B1">
      <w:pPr>
        <w:rPr>
          <w:b/>
          <w:sz w:val="24"/>
          <w:szCs w:val="24"/>
          <w:u w:val="single"/>
        </w:rPr>
      </w:pPr>
      <w:r w:rsidRPr="00CB71B1">
        <w:rPr>
          <w:b/>
          <w:sz w:val="24"/>
          <w:szCs w:val="24"/>
          <w:u w:val="single"/>
        </w:rPr>
        <w:t>VALORACIÓN PERSONAL</w:t>
      </w:r>
    </w:p>
    <w:p w:rsidR="00FC73B2" w:rsidRPr="009B009C" w:rsidRDefault="00FC73B2" w:rsidP="00CB71B1">
      <w:pPr>
        <w:ind w:firstLine="708"/>
        <w:jc w:val="both"/>
        <w:rPr>
          <w:sz w:val="24"/>
          <w:szCs w:val="24"/>
        </w:rPr>
      </w:pPr>
      <w:r w:rsidRPr="009B009C">
        <w:rPr>
          <w:sz w:val="24"/>
          <w:szCs w:val="24"/>
        </w:rPr>
        <w:t>La lectura  y trabajo de este trimestre ha sido interesante y muy práctica, porque pienso que son los temas que más he interiorizado y me han hecho pensar sobre mí, reflexionar c</w:t>
      </w:r>
      <w:r>
        <w:rPr>
          <w:sz w:val="24"/>
          <w:szCs w:val="24"/>
        </w:rPr>
        <w:t>ó</w:t>
      </w:r>
      <w:r w:rsidRPr="009B009C">
        <w:rPr>
          <w:sz w:val="24"/>
          <w:szCs w:val="24"/>
        </w:rPr>
        <w:t>mo soy y c</w:t>
      </w:r>
      <w:r>
        <w:rPr>
          <w:sz w:val="24"/>
          <w:szCs w:val="24"/>
        </w:rPr>
        <w:t>ó</w:t>
      </w:r>
      <w:r w:rsidRPr="009B009C">
        <w:rPr>
          <w:sz w:val="24"/>
          <w:szCs w:val="24"/>
        </w:rPr>
        <w:t>mo me gustaría ser. Han dejado de ser temas teóricos, estudios desarrollados por filósofos y expertos, para ser temas que me han obligado a hacer una auto-reflexión sobre c</w:t>
      </w:r>
      <w:r>
        <w:rPr>
          <w:sz w:val="24"/>
          <w:szCs w:val="24"/>
        </w:rPr>
        <w:t>ó</w:t>
      </w:r>
      <w:r w:rsidRPr="009B009C">
        <w:rPr>
          <w:sz w:val="24"/>
          <w:szCs w:val="24"/>
        </w:rPr>
        <w:t>mo  soy yo con los demás, en un grupo de amigos, en clase o con mi familia, y c</w:t>
      </w:r>
      <w:r>
        <w:rPr>
          <w:sz w:val="24"/>
          <w:szCs w:val="24"/>
        </w:rPr>
        <w:t>ó</w:t>
      </w:r>
      <w:r w:rsidRPr="009B009C">
        <w:rPr>
          <w:sz w:val="24"/>
          <w:szCs w:val="24"/>
        </w:rPr>
        <w:t>mo es el resto conmigo… c</w:t>
      </w:r>
      <w:r>
        <w:rPr>
          <w:sz w:val="24"/>
          <w:szCs w:val="24"/>
        </w:rPr>
        <w:t>ó</w:t>
      </w:r>
      <w:r w:rsidRPr="009B009C">
        <w:rPr>
          <w:sz w:val="24"/>
          <w:szCs w:val="24"/>
        </w:rPr>
        <w:t>mo me gustaría ser cuando madure, que actitudes y comportamientos debo desarrollar para mejorar y en qué debo trabajar para minimizar errores, problemas o comportamientos poco adecuados y que generan inquietud en mi persona o en la de los demás.</w:t>
      </w:r>
    </w:p>
    <w:p w:rsidR="00FC73B2" w:rsidRPr="009B009C" w:rsidRDefault="00FC73B2" w:rsidP="00CB71B1">
      <w:pPr>
        <w:ind w:firstLine="708"/>
        <w:jc w:val="both"/>
        <w:rPr>
          <w:sz w:val="24"/>
          <w:szCs w:val="24"/>
        </w:rPr>
      </w:pPr>
      <w:r w:rsidRPr="009B009C">
        <w:rPr>
          <w:sz w:val="24"/>
          <w:szCs w:val="24"/>
        </w:rPr>
        <w:t xml:space="preserve">Todos nacemos con una carga genética heredada de nuestros antepasados, </w:t>
      </w:r>
      <w:r w:rsidRPr="009B009C">
        <w:rPr>
          <w:color w:val="FF0000"/>
          <w:sz w:val="24"/>
          <w:szCs w:val="24"/>
        </w:rPr>
        <w:t xml:space="preserve"> </w:t>
      </w:r>
      <w:r w:rsidRPr="009B009C">
        <w:rPr>
          <w:sz w:val="24"/>
          <w:szCs w:val="24"/>
        </w:rPr>
        <w:t xml:space="preserve">en dicha carga no sólo hay aspectos físicos, sino también comportamientos heredados de nuestros padres, abuelos… Todo ello se va completando con las experiencias personales, con vivencias tanto positivas como negativas, construyendo nuestra identidad, con la que vamos caminando por la vida.  Dentro de este devenir, dependiendo del carácter y personalidad de cada uno, uno será más sensible a ciertas influencias del exterior, a las que puedo ser o no más vulnerable… </w:t>
      </w:r>
    </w:p>
    <w:p w:rsidR="00FC73B2" w:rsidRPr="009B009C" w:rsidRDefault="00FC73B2" w:rsidP="00CB71B1">
      <w:pPr>
        <w:ind w:firstLine="708"/>
        <w:jc w:val="both"/>
        <w:rPr>
          <w:sz w:val="24"/>
          <w:szCs w:val="24"/>
        </w:rPr>
      </w:pPr>
      <w:r w:rsidRPr="009B009C">
        <w:rPr>
          <w:sz w:val="24"/>
          <w:szCs w:val="24"/>
        </w:rPr>
        <w:t>Me defino como una persona fuerte, con fuerza interior, que no decaigo fácilmente ante problemas, aunque alguna vez tengo momentos de debilidad y entonces busco apoyo en los que me rodean; con buen espíritu, realista, de carácter poco maleable, generosa, perfeccionista (reconozco que rozo la manía), con demasiada actitud auto- crítica que me hace ser muy autoexigente,  con una gran capacidad de esfuerzo y dedicación; no llevo bien las críticas, soy sensible a ellas, y desgraciadamente no tengo gran sentido del humor… Pero todos estos adjetivos me definen, me identifican y configuran mi identidad, con la que voy afrontando la vida y con la que me haré mayor. Seguramente, algunas cuali</w:t>
      </w:r>
      <w:r>
        <w:rPr>
          <w:sz w:val="24"/>
          <w:szCs w:val="24"/>
        </w:rPr>
        <w:t>dades se acentuarán, mejorarán o se</w:t>
      </w:r>
      <w:r w:rsidRPr="009B009C">
        <w:rPr>
          <w:sz w:val="24"/>
          <w:szCs w:val="24"/>
        </w:rPr>
        <w:t xml:space="preserve"> debilitarán, pero es parte de mi madurez y de mi desarrollo personal intentar mejorar en todo lo posible para adaptarme a las nuevas situaciones y nuevos entornos, tal y como hacía Moontwatcher en una de las lecturas, porque de mi personalidad y de mi capacidad de adaptación dependerán muchos aspectos de mi futuro, mi estabilidad física y psíquica.</w:t>
      </w:r>
    </w:p>
    <w:p w:rsidR="00FC73B2" w:rsidRDefault="00FC73B2" w:rsidP="00CB71B1">
      <w:pPr>
        <w:ind w:firstLine="708"/>
        <w:jc w:val="both"/>
        <w:rPr>
          <w:sz w:val="24"/>
          <w:szCs w:val="24"/>
        </w:rPr>
      </w:pPr>
      <w:r w:rsidRPr="009B009C">
        <w:rPr>
          <w:sz w:val="24"/>
          <w:szCs w:val="24"/>
        </w:rPr>
        <w:t>Por último</w:t>
      </w:r>
      <w:r>
        <w:rPr>
          <w:sz w:val="24"/>
          <w:szCs w:val="24"/>
        </w:rPr>
        <w:t>,</w:t>
      </w:r>
      <w:r w:rsidRPr="009B009C">
        <w:rPr>
          <w:sz w:val="24"/>
          <w:szCs w:val="24"/>
        </w:rPr>
        <w:t xml:space="preserve"> quería hacer una alusión a las distintas lecturas que he realizado este año, y al esfuerzo que me ha supuesto </w:t>
      </w:r>
      <w:r>
        <w:rPr>
          <w:sz w:val="24"/>
          <w:szCs w:val="24"/>
        </w:rPr>
        <w:t xml:space="preserve">la realización de cada trabajo; </w:t>
      </w:r>
      <w:r w:rsidRPr="009B009C">
        <w:rPr>
          <w:sz w:val="24"/>
          <w:szCs w:val="24"/>
        </w:rPr>
        <w:t>ha sido duro, un esfuerzo adicional a toda la carga de trabajo que tenía; en algún momento he querido tirar la toalla puesto que eran temas difíciles, complejos… pero gracias a mi pundonor y esfuerzo conseguí acabarlos todos, y  me siento contenta, satisfecha de la dedicación y el trabajo realizado porque muchas de ellas han sido lecturas para interiorizarlas, he comentado con mis padres</w:t>
      </w:r>
      <w:r>
        <w:rPr>
          <w:sz w:val="24"/>
          <w:szCs w:val="24"/>
        </w:rPr>
        <w:t xml:space="preserve"> los temas</w:t>
      </w:r>
      <w:r w:rsidRPr="009B009C">
        <w:rPr>
          <w:sz w:val="24"/>
          <w:szCs w:val="24"/>
        </w:rPr>
        <w:t>, sobre todo</w:t>
      </w:r>
      <w:r>
        <w:rPr>
          <w:sz w:val="24"/>
          <w:szCs w:val="24"/>
        </w:rPr>
        <w:t>,</w:t>
      </w:r>
      <w:r w:rsidRPr="009B009C">
        <w:rPr>
          <w:sz w:val="24"/>
          <w:szCs w:val="24"/>
        </w:rPr>
        <w:t xml:space="preserve"> cuando trataban sobre el origen de la filosofía y sus distintas doctrinas, como el “Fantasm</w:t>
      </w:r>
      <w:r>
        <w:rPr>
          <w:sz w:val="24"/>
          <w:szCs w:val="24"/>
        </w:rPr>
        <w:t>a encerrado en una máquina” V</w:t>
      </w:r>
      <w:r w:rsidRPr="009B009C">
        <w:rPr>
          <w:sz w:val="24"/>
          <w:szCs w:val="24"/>
        </w:rPr>
        <w:t xml:space="preserve">eía noticias en el telediario y </w:t>
      </w:r>
      <w:r>
        <w:rPr>
          <w:sz w:val="24"/>
          <w:szCs w:val="24"/>
        </w:rPr>
        <w:t xml:space="preserve">las </w:t>
      </w:r>
      <w:r w:rsidRPr="009B009C">
        <w:rPr>
          <w:sz w:val="24"/>
          <w:szCs w:val="24"/>
        </w:rPr>
        <w:t>asociaba temas que había leído, como por ejemplo del “Progreso a la barbarie”, o “Tan iguales y tan diferentes”… para luego reflexionar sobre lo afortunada qu</w:t>
      </w:r>
      <w:r>
        <w:rPr>
          <w:sz w:val="24"/>
          <w:szCs w:val="24"/>
        </w:rPr>
        <w:t>e soy por nacer donde he nacido</w:t>
      </w:r>
      <w:r w:rsidRPr="009B009C">
        <w:rPr>
          <w:sz w:val="24"/>
          <w:szCs w:val="24"/>
        </w:rPr>
        <w:t xml:space="preserve"> y que muchas veces olvido y dejo de valorar cuando los problemas me agobian. Por todo ello, es aconsejable de vez en cuando, y me he propuesto hacerlo, hacer una parada en el día a día, </w:t>
      </w:r>
      <w:r>
        <w:rPr>
          <w:sz w:val="24"/>
          <w:szCs w:val="24"/>
        </w:rPr>
        <w:t xml:space="preserve">y pensar en lo mucho que tengo </w:t>
      </w:r>
      <w:r w:rsidRPr="009B009C">
        <w:rPr>
          <w:sz w:val="24"/>
          <w:szCs w:val="24"/>
        </w:rPr>
        <w:t xml:space="preserve">y soy, y en lo que quiero y puedo llegar a ser, sin hacer daño a los demás, sino colaborando por un mundo mejor, donde yo aporte todo lo mejor de mí, para que otros también se desarrollen y todos seamos mejores personas. </w:t>
      </w:r>
    </w:p>
    <w:p w:rsidR="00FC73B2" w:rsidRDefault="00FC73B2" w:rsidP="00C605DE">
      <w:pPr>
        <w:jc w:val="both"/>
        <w:rPr>
          <w:sz w:val="24"/>
          <w:szCs w:val="24"/>
        </w:rPr>
      </w:pPr>
    </w:p>
    <w:p w:rsidR="00FC73B2" w:rsidRDefault="00FC73B2" w:rsidP="00C605DE">
      <w:pPr>
        <w:jc w:val="both"/>
        <w:rPr>
          <w:sz w:val="24"/>
          <w:szCs w:val="24"/>
        </w:rPr>
      </w:pPr>
    </w:p>
    <w:p w:rsidR="00FC73B2" w:rsidRPr="003A4CF4" w:rsidRDefault="00FC73B2" w:rsidP="003A4CF4">
      <w:pPr>
        <w:jc w:val="right"/>
        <w:rPr>
          <w:b/>
          <w:sz w:val="24"/>
          <w:szCs w:val="24"/>
        </w:rPr>
      </w:pPr>
      <w:r w:rsidRPr="003A4CF4">
        <w:rPr>
          <w:b/>
          <w:sz w:val="24"/>
          <w:szCs w:val="24"/>
        </w:rPr>
        <w:t>Paula García Pérez - 1º d</w:t>
      </w:r>
      <w:r>
        <w:rPr>
          <w:b/>
          <w:sz w:val="24"/>
          <w:szCs w:val="24"/>
        </w:rPr>
        <w:t>e B</w:t>
      </w:r>
      <w:r w:rsidRPr="003A4CF4">
        <w:rPr>
          <w:b/>
          <w:sz w:val="24"/>
          <w:szCs w:val="24"/>
        </w:rPr>
        <w:t>achiller A</w:t>
      </w:r>
    </w:p>
    <w:p w:rsidR="00FC73B2" w:rsidRPr="009B009C" w:rsidRDefault="00FC73B2" w:rsidP="00C605DE">
      <w:pPr>
        <w:jc w:val="both"/>
        <w:rPr>
          <w:sz w:val="24"/>
          <w:szCs w:val="24"/>
        </w:rPr>
      </w:pPr>
    </w:p>
    <w:sectPr w:rsidR="00FC73B2" w:rsidRPr="009B009C" w:rsidSect="004A08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6402"/>
    <w:rsid w:val="000D77AF"/>
    <w:rsid w:val="001364F0"/>
    <w:rsid w:val="0015357E"/>
    <w:rsid w:val="00270950"/>
    <w:rsid w:val="00285D1D"/>
    <w:rsid w:val="003A4CF4"/>
    <w:rsid w:val="003B6D05"/>
    <w:rsid w:val="004267E2"/>
    <w:rsid w:val="00464191"/>
    <w:rsid w:val="004A0895"/>
    <w:rsid w:val="005412EA"/>
    <w:rsid w:val="00656C2E"/>
    <w:rsid w:val="006A74FF"/>
    <w:rsid w:val="006F684C"/>
    <w:rsid w:val="00714D06"/>
    <w:rsid w:val="00826C21"/>
    <w:rsid w:val="00854E83"/>
    <w:rsid w:val="009A658B"/>
    <w:rsid w:val="009B009C"/>
    <w:rsid w:val="00A05C23"/>
    <w:rsid w:val="00A10FFB"/>
    <w:rsid w:val="00AE6402"/>
    <w:rsid w:val="00B80716"/>
    <w:rsid w:val="00BA5AE7"/>
    <w:rsid w:val="00BC65F5"/>
    <w:rsid w:val="00C10F75"/>
    <w:rsid w:val="00C605DE"/>
    <w:rsid w:val="00CB71B1"/>
    <w:rsid w:val="00DC0504"/>
    <w:rsid w:val="00DC59FF"/>
    <w:rsid w:val="00E40E7A"/>
    <w:rsid w:val="00EA598B"/>
    <w:rsid w:val="00EC00F5"/>
    <w:rsid w:val="00F57CB3"/>
    <w:rsid w:val="00FC73B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9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195</TotalTime>
  <Pages>2</Pages>
  <Words>577</Words>
  <Characters>3174</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cp:lastModifiedBy>
  <cp:revision>6</cp:revision>
  <cp:lastPrinted>2013-05-12T21:06:00Z</cp:lastPrinted>
  <dcterms:created xsi:type="dcterms:W3CDTF">2013-05-12T18:29:00Z</dcterms:created>
  <dcterms:modified xsi:type="dcterms:W3CDTF">2013-06-05T13:18:00Z</dcterms:modified>
</cp:coreProperties>
</file>